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創英角ｺﾞｼｯｸUB" w:hAnsi="HGP創英角ｺﾞｼｯｸUB" w:eastAsia="HGP創英角ｺﾞｼｯｸUB"/>
          <w:b w:val="1"/>
          <w:sz w:val="40"/>
        </w:rPr>
      </w:pPr>
      <w:r>
        <w:rPr>
          <w:rFonts w:hint="eastAsia" w:ascii="HGP創英角ｺﾞｼｯｸUB" w:hAnsi="HGP創英角ｺﾞｼｯｸUB" w:eastAsia="HGP創英角ｺﾞｼｯｸUB"/>
          <w:b w:val="1"/>
          <w:sz w:val="40"/>
        </w:rPr>
        <w:t>水道工事に伴う二之丸公衆トイレ使用停止の</w:t>
      </w:r>
    </w:p>
    <w:p>
      <w:pPr>
        <w:pStyle w:val="0"/>
        <w:jc w:val="center"/>
        <w:rPr>
          <w:rFonts w:hint="default" w:ascii="HGP創英角ｺﾞｼｯｸUB" w:hAnsi="HGP創英角ｺﾞｼｯｸUB" w:eastAsia="HGP創英角ｺﾞｼｯｸUB"/>
          <w:b w:val="1"/>
          <w:sz w:val="40"/>
        </w:rPr>
      </w:pPr>
      <w:r>
        <w:rPr>
          <w:rFonts w:hint="eastAsia" w:ascii="HGP創英角ｺﾞｼｯｸUB" w:hAnsi="HGP創英角ｺﾞｼｯｸUB" w:eastAsia="HGP創英角ｺﾞｼｯｸUB"/>
          <w:b w:val="1"/>
          <w:sz w:val="40"/>
        </w:rPr>
        <w:t>お知らせ</w:t>
      </w:r>
    </w:p>
    <w:p>
      <w:pPr>
        <w:pStyle w:val="0"/>
        <w:rPr>
          <w:rFonts w:hint="default" w:ascii="HGP創英角ｺﾞｼｯｸUB" w:hAnsi="HGP創英角ｺﾞｼｯｸUB" w:eastAsia="HGP創英角ｺﾞｼｯｸUB"/>
          <w:sz w:val="28"/>
        </w:rPr>
      </w:pPr>
    </w:p>
    <w:p>
      <w:pPr>
        <w:pStyle w:val="0"/>
        <w:jc w:val="center"/>
        <w:rPr>
          <w:rFonts w:hint="default" w:ascii="HGP創英角ｺﾞｼｯｸUB" w:hAnsi="HGP創英角ｺﾞｼｯｸUB" w:eastAsia="HGP創英角ｺﾞｼｯｸUB"/>
          <w:b w:val="1"/>
          <w:sz w:val="36"/>
        </w:rPr>
      </w:pP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令和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8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年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3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月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24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日（火）　　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9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：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00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～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13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：</w:t>
      </w:r>
      <w:r>
        <w:rPr>
          <w:rFonts w:hint="eastAsia" w:ascii="HGP創英角ｺﾞｼｯｸUB" w:hAnsi="HGP創英角ｺﾞｼｯｸUB" w:eastAsia="HGP創英角ｺﾞｼｯｸUB"/>
          <w:b w:val="1"/>
          <w:sz w:val="40"/>
          <w:u w:val="thick"/>
        </w:rPr>
        <w:t>00</w:t>
      </w:r>
      <w:bookmarkStart w:id="0" w:name="_GoBack"/>
      <w:bookmarkEnd w:id="0"/>
    </w:p>
    <w:p>
      <w:pPr>
        <w:pStyle w:val="0"/>
        <w:rPr>
          <w:rFonts w:hint="default" w:ascii="HGP創英角ｺﾞｼｯｸUB" w:hAnsi="HGP創英角ｺﾞｼｯｸUB" w:eastAsia="HGP創英角ｺﾞｼｯｸUB"/>
          <w:sz w:val="28"/>
        </w:rPr>
      </w:pPr>
      <w:r>
        <w:rPr>
          <w:rFonts w:hint="eastAsia" w:ascii="HGP創英角ｺﾞｼｯｸUB" w:hAnsi="HGP創英角ｺﾞｼｯｸUB" w:eastAsia="HGP創英角ｺﾞｼｯｸUB"/>
          <w:sz w:val="28"/>
        </w:rPr>
        <w:t>水道工事のため、上記の日時二ノ丸公衆トイレが使用できなくなります。</w:t>
      </w:r>
    </w:p>
    <w:p>
      <w:pPr>
        <w:pStyle w:val="0"/>
        <w:rPr>
          <w:rFonts w:hint="default" w:ascii="HGP創英角ｺﾞｼｯｸUB" w:hAnsi="HGP創英角ｺﾞｼｯｸUB" w:eastAsia="HGP創英角ｺﾞｼｯｸUB"/>
          <w:sz w:val="28"/>
        </w:rPr>
      </w:pPr>
      <w:r>
        <w:rPr>
          <w:rFonts w:hint="eastAsia" w:ascii="HGP創英角ｺﾞｼｯｸUB" w:hAnsi="HGP創英角ｺﾞｼｯｸUB" w:eastAsia="HGP創英角ｺﾞｼｯｸUB"/>
          <w:sz w:val="28"/>
        </w:rPr>
        <w:t>工事中は興雲閣内、もしくは観光案内所裏のトイレをご利用ください。</w:t>
      </w:r>
    </w:p>
    <w:p>
      <w:pPr>
        <w:pStyle w:val="0"/>
        <w:rPr>
          <w:rFonts w:hint="default" w:ascii="HGP創英角ｺﾞｼｯｸUB" w:hAnsi="HGP創英角ｺﾞｼｯｸUB" w:eastAsia="HGP創英角ｺﾞｼｯｸUB"/>
          <w:sz w:val="28"/>
        </w:rPr>
      </w:pPr>
      <w:r>
        <w:rPr>
          <w:rFonts w:hint="eastAsia" w:ascii="HGP創英角ｺﾞｼｯｸUB" w:hAnsi="HGP創英角ｺﾞｼｯｸUB" w:eastAsia="HGP創英角ｺﾞｼｯｸUB"/>
          <w:sz w:val="28"/>
        </w:rPr>
        <w:t>ご迷惑をおかけしますが、ご理解とご協力をお願い申し上げます。</w:t>
      </w:r>
    </w:p>
    <w:p>
      <w:pPr>
        <w:pStyle w:val="0"/>
        <w:rPr>
          <w:rFonts w:hint="default" w:ascii="HGP創英角ｺﾞｼｯｸUB" w:hAnsi="HGP創英角ｺﾞｼｯｸUB" w:eastAsia="HGP創英角ｺﾞｼｯｸUB"/>
          <w:sz w:val="28"/>
        </w:rPr>
      </w:pPr>
      <w:r>
        <w:rPr>
          <w:rFonts w:hint="eastAsia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margin">
              <wp:posOffset>-102235</wp:posOffset>
            </wp:positionH>
            <wp:positionV relativeFrom="paragraph">
              <wp:posOffset>106045</wp:posOffset>
            </wp:positionV>
            <wp:extent cx="5699125" cy="4048760"/>
            <wp:effectExtent l="0" t="0" r="0" b="0"/>
            <wp:wrapNone/>
            <wp:docPr id="102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"/>
                    <pic:cNvPicPr>
                      <a:picLocks noChangeAspect="1"/>
                    </pic:cNvPicPr>
                  </pic:nvPicPr>
                  <pic:blipFill>
                    <a:blip r:embed="rId5"/>
                    <a:srcRect l="24883" t="51393" r="14423" b="19368"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4048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HGP創英角ｺﾞｼｯｸUB" w:hAnsi="HGP創英角ｺﾞｼｯｸUB" w:eastAsia="HGP創英角ｺﾞｼｯｸUB"/>
          <w:sz w:val="28"/>
        </w:rPr>
      </w:pPr>
    </w:p>
    <w:p>
      <w:pPr>
        <w:pStyle w:val="0"/>
        <w:rPr>
          <w:rFonts w:hint="default" w:ascii="HGP創英角ｺﾞｼｯｸUB" w:hAnsi="HGP創英角ｺﾞｼｯｸUB" w:eastAsia="HGP創英角ｺﾞｼｯｸUB"/>
          <w:sz w:val="28"/>
        </w:rPr>
      </w:pPr>
    </w:p>
    <w:p>
      <w:pPr>
        <w:pStyle w:val="0"/>
        <w:rPr>
          <w:rFonts w:hint="default" w:ascii="HGP創英角ｺﾞｼｯｸUB" w:hAnsi="HGP創英角ｺﾞｼｯｸUB" w:eastAsia="HGP創英角ｺﾞｼｯｸUB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0" layoutInCell="1" hidden="0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336550</wp:posOffset>
                </wp:positionV>
                <wp:extent cx="1225550" cy="698500"/>
                <wp:effectExtent l="635" t="635" r="29845" b="39878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225550" cy="698500"/>
                        </a:xfrm>
                        <a:prstGeom prst="wedgeEllipseCallout">
                          <a:avLst>
                            <a:gd name="adj1" fmla="val -25644"/>
                            <a:gd name="adj2" fmla="val 105429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使用不可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7" style="z-index:19;height:55pt;mso-wrap-distance-left:5.65pt;width:96.5pt;mso-wrap-distance-top:0pt;mso-position-horizontal-relative:text;position:absolute;margin-top:26.5pt;margin-left:166.1pt;mso-position-vertical-relative:text;mso-wrap-distance-bottom:0pt;mso-wrap-distance-right:5.65pt;v-text-anchor:middle;" o:allowincell="t" o:allowoverlap="t" filled="t" fillcolor="#ffffff [3212]" stroked="t" strokecolor="#ff0000" strokeweight="1pt" o:spt="63" type="#_x0000_t63" adj="5261,3357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使用不可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P創英角ｺﾞｼｯｸUB" w:hAnsi="HGP創英角ｺﾞｼｯｸUB" w:eastAsia="HGP創英角ｺﾞｼｯｸUB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434975</wp:posOffset>
                </wp:positionV>
                <wp:extent cx="657225" cy="628650"/>
                <wp:effectExtent l="635" t="635" r="29845" b="10795"/>
                <wp:wrapNone/>
                <wp:docPr id="1028" name="楕円 5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楕円 58"/>
                      <wps:cNvSpPr/>
                      <wps:spPr>
                        <a:xfrm>
                          <a:off x="0" y="0"/>
                          <a:ext cx="657225" cy="6286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58" style="z-index:16;height:49.5pt;mso-wrap-distance-left:9pt;width:51.75pt;mso-wrap-distance-top:0pt;mso-position-horizontal-relative:text;position:absolute;margin-top:34.25pt;margin-left:316.95pt;mso-position-vertical-relative:text;mso-wrap-distance-bottom:0pt;mso-wrap-distance-right:9pt;" o:spid="_x0000_s1028" o:allowincell="t" o:allowoverlap="t" filled="f" stroked="t" strokecolor="#ff0000" strokeweight="1.5pt" o:spt="3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 w:ascii="HGP創英角ｺﾞｼｯｸUB" w:hAnsi="HGP創英角ｺﾞｼｯｸUB" w:eastAsia="HGP創英角ｺﾞｼｯｸUB"/>
          <w:sz w:val="28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posOffset>4158615</wp:posOffset>
                </wp:positionH>
                <wp:positionV relativeFrom="paragraph">
                  <wp:posOffset>120650</wp:posOffset>
                </wp:positionV>
                <wp:extent cx="386080" cy="352425"/>
                <wp:effectExtent l="635" t="635" r="29845" b="10795"/>
                <wp:wrapNone/>
                <wp:docPr id="1029" name="グループ化 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080" cy="352425"/>
                          <a:chOff x="0" y="0"/>
                          <a:chExt cx="1038225" cy="990600"/>
                        </a:xfrm>
                      </wpg:grpSpPr>
                      <wps:wsp>
                        <wps:cNvPr id="1030" name="フローチャート: 組合せ 52"/>
                        <wps:cNvSpPr/>
                        <wps:spPr>
                          <a:xfrm>
                            <a:off x="0" y="361950"/>
                            <a:ext cx="419100" cy="600075"/>
                          </a:xfrm>
                          <a:prstGeom prst="flowChartMerg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1" name="楕円 53"/>
                        <wps:cNvSpPr/>
                        <wps:spPr>
                          <a:xfrm>
                            <a:off x="57150" y="0"/>
                            <a:ext cx="304800" cy="26670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2" name="フローチャート: 組合せ 54"/>
                        <wps:cNvSpPr/>
                        <wps:spPr>
                          <a:xfrm rot="10800000">
                            <a:off x="619125" y="342900"/>
                            <a:ext cx="419100" cy="600075"/>
                          </a:xfrm>
                          <a:prstGeom prst="flowChartMerg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3" name="楕円 55"/>
                        <wps:cNvSpPr/>
                        <wps:spPr>
                          <a:xfrm>
                            <a:off x="676275" y="0"/>
                            <a:ext cx="304800" cy="2667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4" name="正方形/長方形 56"/>
                        <wps:cNvSpPr/>
                        <wps:spPr>
                          <a:xfrm>
                            <a:off x="504825" y="0"/>
                            <a:ext cx="47625" cy="9906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1" style="z-index:9;height:27.75pt;mso-wrap-distance-left:9pt;width:30.4pt;mso-wrap-distance-top:0pt;mso-position-horizontal-relative:margin;position:absolute;margin-top:9.5pt;margin-left:327.45pt;mso-position-vertical-relative:text;mso-wrap-distance-bottom:0pt;mso-wrap-distance-right:9pt;" coordsize="1038225,990600" coordorigin="0,0" o:spid="_x0000_s1029" o:allowincell="t" o:allowoverlap="t"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フローチャート: 組合せ 52" style="position:absolute;left:0;top:361950;height:600075;width:419100;" o:spid="_x0000_s1030" filled="t" fillcolor="#0070c0" stroked="t" strokecolor="#0070c0" strokeweight="1pt" o:spt="128" type="#_x0000_t128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shape>
                <v:oval id="楕円 53" style="position:absolute;left:57150;top:0;height:266700;width:304800;" o:spid="_x0000_s1031" filled="t" fillcolor="#0070c0" stroked="t" strokecolor="#0070c0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 id="フローチャート: 組合せ 54" style="rotation:180;position:absolute;left:619125;top:342900;height:600075;width:419100;" o:spid="_x0000_s1032" filled="t" fillcolor="#ff0000" stroked="t" strokecolor="#ff0000" strokeweight="1pt" o:spt="128" type="#_x0000_t128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shape>
                <v:oval id="楕円 55" style="position:absolute;left:676275;top:0;height:266700;width:304800;" o:spid="_x0000_s1033" filled="t" fillcolor="#ff0000" stroked="t" strokecolor="#ff0000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rect id="正方形/長方形 56" style="position:absolute;left:504825;top:0;height:990600;width:47625;" o:spid="_x0000_s1034" filled="t" fillcolor="#000000 [3213]" stroked="t" strokecolor="#000000 [3213]" strokeweight="1pt" o:spt="1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rect>
                <w10:wrap type="none" anchorx="margin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120650</wp:posOffset>
                </wp:positionV>
                <wp:extent cx="1647825" cy="476250"/>
                <wp:effectExtent l="635" t="635" r="29845" b="10795"/>
                <wp:wrapNone/>
                <wp:docPr id="1035" name="曲折矢印 63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曲折矢印 63"/>
                      <wps:cNvSpPr/>
                      <wps:spPr>
                        <a:xfrm>
                          <a:off x="0" y="0"/>
                          <a:ext cx="1647825" cy="476250"/>
                        </a:xfrm>
                        <a:prstGeom prst="bentArrow">
                          <a:avLst>
                            <a:gd name="adj1" fmla="val 7807"/>
                            <a:gd name="adj2" fmla="val 16859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曲折矢印 63" style="z-index:18;height:37.5pt;mso-wrap-distance-left:9pt;width:129.75pt;mso-wrap-distance-top:0pt;mso-position-horizontal-relative:text;position:absolute;margin-top:9.5pt;margin-left:159.9pt;mso-position-vertical-relative:text;mso-wrap-distance-bottom:0pt;mso-wrap-distance-right:9pt;" o:spid="_x0000_s1035" o:allowincell="t" o:allowoverlap="t" filled="t" fillcolor="#ff0000" stroked="t" strokecolor="#ff0000" strokeweight="1pt" o:spt="0" path="m0,21600l0,21600l0,12248c0,7029,4231,2798,9450,2798l16200,2798l16200,0l21600,3642l16200,7283l16200,4485l9450,4485c5162,4485,1686,7961,1686,12248l1686,21600xe">
                <v:path textboxrect="0,0,21600,21600" o:connecttype="custom" o:connectlocs="16200,0;16200,7283;843,21600;21600,3642" o:connectangles="270,90,90,0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P創英角ｺﾞｼｯｸUB" w:hAnsi="HGP創英角ｺﾞｼｯｸUB" w:eastAsia="HGP創英角ｺﾞｼｯｸUB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282575</wp:posOffset>
                </wp:positionV>
                <wp:extent cx="600075" cy="602615"/>
                <wp:effectExtent l="19050" t="28575" r="48260" b="124460"/>
                <wp:wrapNone/>
                <wp:docPr id="1036" name="カギ線コネクタ 59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カギ線コネクタ 59"/>
                      <wps:cNvCnPr/>
                      <wps:spPr>
                        <a:xfrm rot="10800000" flipV="1">
                          <a:off x="0" y="0"/>
                          <a:ext cx="600075" cy="6026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59" style="rotation:-180;z-index:17;height:47.45pt;mso-wrap-distance-left:9pt;width:47.25pt;mso-wrap-distance-top:0pt;mso-position-horizontal-relative:text;position:absolute;margin-left:131.9pt;mso-position-vertical-relative:text;margin-top:22.25pt;mso-wrap-distance-bottom:0pt;mso-wrap-distance-right:9pt;flip:y;" o:spid="_x0000_s1036" o:allowincell="t" o:allowoverlap="t" filled="f" stroked="t" strokecolor="#ff0000" strokeweight="4.5pt" o:spt="34" o:connectortype="elbow" type="#_x0000_t34" adj="10800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right"/>
        <w:rPr>
          <w:rFonts w:hint="default" w:ascii="HGP創英角ｺﾞｼｯｸUB" w:hAnsi="HGP創英角ｺﾞｼｯｸUB" w:eastAsia="HGP創英角ｺﾞｼｯｸUB"/>
          <w:sz w:val="24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1296035</wp:posOffset>
                </wp:positionH>
                <wp:positionV relativeFrom="paragraph">
                  <wp:posOffset>149225</wp:posOffset>
                </wp:positionV>
                <wp:extent cx="386080" cy="352425"/>
                <wp:effectExtent l="635" t="635" r="29845" b="10795"/>
                <wp:wrapNone/>
                <wp:docPr id="1037" name="グループ化 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080" cy="352425"/>
                          <a:chOff x="0" y="0"/>
                          <a:chExt cx="1038225" cy="990600"/>
                        </a:xfrm>
                      </wpg:grpSpPr>
                      <wps:wsp>
                        <wps:cNvPr id="1038" name="フローチャート: 組合せ 46"/>
                        <wps:cNvSpPr/>
                        <wps:spPr>
                          <a:xfrm>
                            <a:off x="0" y="361950"/>
                            <a:ext cx="419100" cy="600075"/>
                          </a:xfrm>
                          <a:prstGeom prst="flowChartMerg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9" name="楕円 47"/>
                        <wps:cNvSpPr/>
                        <wps:spPr>
                          <a:xfrm>
                            <a:off x="57150" y="0"/>
                            <a:ext cx="304800" cy="26670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0" name="フローチャート: 組合せ 48"/>
                        <wps:cNvSpPr/>
                        <wps:spPr>
                          <a:xfrm rot="10800000">
                            <a:off x="619125" y="342900"/>
                            <a:ext cx="419100" cy="600075"/>
                          </a:xfrm>
                          <a:prstGeom prst="flowChartMerg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1" name="楕円 49"/>
                        <wps:cNvSpPr/>
                        <wps:spPr>
                          <a:xfrm>
                            <a:off x="676275" y="0"/>
                            <a:ext cx="304800" cy="2667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2" name="正方形/長方形 50"/>
                        <wps:cNvSpPr/>
                        <wps:spPr>
                          <a:xfrm>
                            <a:off x="504825" y="0"/>
                            <a:ext cx="47625" cy="9906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5" style="z-index:3;height:27.75pt;mso-wrap-distance-left:9pt;width:30.4pt;mso-wrap-distance-top:0pt;mso-position-horizontal-relative:margin;position:absolute;margin-top:11.75pt;margin-left:102.05pt;mso-position-vertical-relative:text;mso-wrap-distance-bottom:0pt;mso-wrap-distance-right:9pt;" coordsize="1038225,990600" coordorigin="0,0" o:spid="_x0000_s1037" o:allowincell="t" o:allowoverlap="t"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フローチャート: 組合せ 46" style="position:absolute;left:0;top:361950;height:600075;width:419100;" o:spid="_x0000_s1038" filled="t" fillcolor="#0070c0" stroked="t" strokecolor="#0070c0" strokeweight="1pt" o:spt="128" type="#_x0000_t128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shape>
                <v:oval id="楕円 47" style="position:absolute;left:57150;top:0;height:266700;width:304800;" o:spid="_x0000_s1039" filled="t" fillcolor="#0070c0" stroked="t" strokecolor="#0070c0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 id="フローチャート: 組合せ 48" style="rotation:180;position:absolute;left:619125;top:342900;height:600075;width:419100;" o:spid="_x0000_s1040" filled="t" fillcolor="#ff0000" stroked="t" strokecolor="#ff0000" strokeweight="1pt" o:spt="128" type="#_x0000_t128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shape>
                <v:oval id="楕円 49" style="position:absolute;left:676275;top:0;height:266700;width:304800;" o:spid="_x0000_s1041" filled="t" fillcolor="#ff0000" stroked="t" strokecolor="#ff0000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rect id="正方形/長方形 50" style="position:absolute;left:504825;top:0;height:990600;width:47625;" o:spid="_x0000_s1042" filled="t" fillcolor="#000000 [3213]" stroked="t" strokecolor="#000000 [3213]" strokeweight="1pt" o:spt="1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rect>
                <w10:wrap type="none" anchorx="margin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15875</wp:posOffset>
                </wp:positionV>
                <wp:extent cx="657225" cy="628650"/>
                <wp:effectExtent l="635" t="635" r="29845" b="10795"/>
                <wp:wrapNone/>
                <wp:docPr id="1043" name="楕円 57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楕円 57"/>
                      <wps:cNvSpPr/>
                      <wps:spPr>
                        <a:xfrm>
                          <a:off x="0" y="0"/>
                          <a:ext cx="657225" cy="6286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57" style="z-index:15;height:49.5pt;mso-wrap-distance-left:9pt;width:51.75pt;mso-wrap-distance-top:0pt;mso-position-horizontal-relative:text;position:absolute;margin-top:1.25pt;margin-left:91.2pt;mso-position-vertical-relative:text;mso-wrap-distance-bottom:0pt;mso-wrap-distance-right:9pt;" o:spid="_x0000_s1043" o:allowincell="t" o:allowoverlap="t" filled="f" stroked="t" strokecolor="#ff0000" strokeweight="1.5pt" o:spt="3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jc w:val="right"/>
        <w:rPr>
          <w:rFonts w:hint="default" w:ascii="HGP創英角ｺﾞｼｯｸUB" w:hAnsi="HGP創英角ｺﾞｼｯｸUB" w:eastAsia="HGP創英角ｺﾞｼｯｸUB"/>
          <w:sz w:val="24"/>
        </w:rPr>
      </w:pPr>
    </w:p>
    <w:p>
      <w:pPr>
        <w:pStyle w:val="0"/>
        <w:jc w:val="right"/>
        <w:rPr>
          <w:rFonts w:hint="default" w:ascii="HGP創英角ｺﾞｼｯｸUB" w:hAnsi="HGP創英角ｺﾞｼｯｸUB" w:eastAsia="HGP創英角ｺﾞｼｯｸUB"/>
          <w:sz w:val="24"/>
        </w:rPr>
      </w:pPr>
    </w:p>
    <w:p>
      <w:pPr>
        <w:pStyle w:val="0"/>
        <w:jc w:val="right"/>
        <w:rPr>
          <w:rFonts w:hint="default" w:ascii="HGP創英角ｺﾞｼｯｸUB" w:hAnsi="HGP創英角ｺﾞｼｯｸUB" w:eastAsia="HGP創英角ｺﾞｼｯｸUB"/>
          <w:sz w:val="24"/>
        </w:rPr>
      </w:pPr>
    </w:p>
    <w:p>
      <w:pPr>
        <w:pStyle w:val="0"/>
        <w:jc w:val="right"/>
        <w:rPr>
          <w:rFonts w:hint="default" w:ascii="HGP創英角ｺﾞｼｯｸUB" w:hAnsi="HGP創英角ｺﾞｼｯｸUB" w:eastAsia="HGP創英角ｺﾞｼｯｸUB"/>
          <w:sz w:val="24"/>
        </w:rPr>
      </w:pPr>
    </w:p>
    <w:p>
      <w:pPr>
        <w:pStyle w:val="0"/>
        <w:jc w:val="right"/>
        <w:rPr>
          <w:rFonts w:hint="default" w:ascii="HGP創英角ｺﾞｼｯｸUB" w:hAnsi="HGP創英角ｺﾞｼｯｸUB" w:eastAsia="HGP創英角ｺﾞｼｯｸUB"/>
          <w:sz w:val="24"/>
        </w:rPr>
      </w:pPr>
      <w:r>
        <w:rPr>
          <w:rFonts w:hint="eastAsia" w:ascii="HGP創英角ｺﾞｼｯｸUB" w:hAnsi="HGP創英角ｺﾞｼｯｸUB" w:eastAsia="HGP創英角ｺﾞｼｯｸUB"/>
          <w:sz w:val="24"/>
        </w:rPr>
        <w:t>問い合わせ先：松江市　文化スポーツ部　松江城・史料調査課</w:t>
      </w:r>
    </w:p>
    <w:p>
      <w:pPr>
        <w:pStyle w:val="0"/>
        <w:jc w:val="right"/>
        <w:rPr>
          <w:rFonts w:hint="default" w:ascii="HGP創英角ｺﾞｼｯｸUB" w:hAnsi="HGP創英角ｺﾞｼｯｸUB" w:eastAsia="HGP創英角ｺﾞｼｯｸUB"/>
          <w:sz w:val="24"/>
        </w:rPr>
      </w:pPr>
      <w:r>
        <w:rPr>
          <w:rFonts w:hint="eastAsia" w:ascii="HGP創英角ｺﾞｼｯｸUB" w:hAnsi="HGP創英角ｺﾞｼｯｸUB" w:eastAsia="HGP創英角ｺﾞｼｯｸUB"/>
          <w:sz w:val="24"/>
        </w:rPr>
        <w:t>電話番号：</w:t>
      </w:r>
      <w:r>
        <w:rPr>
          <w:rFonts w:hint="eastAsia" w:ascii="HGP創英角ｺﾞｼｯｸUB" w:hAnsi="HGP創英角ｺﾞｼｯｸUB" w:eastAsia="HGP創英角ｺﾞｼｯｸUB"/>
          <w:sz w:val="24"/>
        </w:rPr>
        <w:t>0852-55-5959</w:t>
      </w:r>
    </w:p>
    <w:p>
      <w:pPr>
        <w:pStyle w:val="0"/>
        <w:rPr>
          <w:rFonts w:hint="default" w:ascii="HGP創英角ｺﾞｼｯｸUB" w:hAnsi="HGP創英角ｺﾞｼｯｸUB" w:eastAsia="HGP創英角ｺﾞｼｯｸUB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6" type="connector" idref="#_x0000_s103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209</TotalTime>
  <Pages>2</Pages>
  <Words>6</Words>
  <Characters>279</Characters>
  <Application>JUST Note</Application>
  <Lines>53</Lines>
  <Paragraphs>15</Paragraphs>
  <CharactersWithSpaces>285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M502admin</dc:creator>
  <cp:lastModifiedBy>神庭　幹尚</cp:lastModifiedBy>
  <cp:lastPrinted>2025-05-27T00:37:00Z</cp:lastPrinted>
  <dcterms:created xsi:type="dcterms:W3CDTF">2025-05-26T10:47:00Z</dcterms:created>
  <dcterms:modified xsi:type="dcterms:W3CDTF">2026-03-23T02:00:30Z</dcterms:modified>
  <cp:revision>6</cp:revision>
</cp:coreProperties>
</file>